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2E" w:rsidRPr="00741097" w:rsidRDefault="00741097" w:rsidP="0094477F">
      <w:pPr>
        <w:spacing w:after="0"/>
        <w:jc w:val="center"/>
        <w:rPr>
          <w:rFonts w:ascii="Book Antiqua" w:hAnsi="Book Antiqua" w:cs="Arial"/>
          <w:b/>
          <w:sz w:val="32"/>
          <w:szCs w:val="32"/>
        </w:rPr>
      </w:pPr>
      <w:r w:rsidRPr="00741097">
        <w:rPr>
          <w:rFonts w:ascii="Book Antiqua" w:hAnsi="Book Antiqua" w:cs="Arial"/>
          <w:b/>
          <w:sz w:val="32"/>
          <w:szCs w:val="32"/>
        </w:rPr>
        <w:t>OKLAHOMA STATE UNIVERSITY</w:t>
      </w:r>
    </w:p>
    <w:p w:rsidR="00741097" w:rsidRDefault="00741097" w:rsidP="0094477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41097">
        <w:rPr>
          <w:rFonts w:ascii="Arial Rounded MT Bold" w:hAnsi="Arial Rounded MT Bold" w:cs="Arial"/>
          <w:b/>
          <w:sz w:val="48"/>
          <w:szCs w:val="48"/>
          <w:u w:val="single"/>
        </w:rPr>
        <w:t>English Department Graduate Program</w:t>
      </w:r>
    </w:p>
    <w:p w:rsidR="00741097" w:rsidRDefault="00741097" w:rsidP="00CA0DC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41097">
        <w:rPr>
          <w:rFonts w:ascii="Arial" w:hAnsi="Arial" w:cs="Arial"/>
          <w:b/>
          <w:sz w:val="32"/>
          <w:szCs w:val="32"/>
        </w:rPr>
        <w:t>Notice of Intent for MA Qualifying Exam</w:t>
      </w:r>
    </w:p>
    <w:p w:rsidR="003353CC" w:rsidRPr="00741097" w:rsidRDefault="003353CC" w:rsidP="00CA0DC8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3353CC" w:rsidRPr="003353CC" w:rsidRDefault="00741097" w:rsidP="00CA0DC8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3353CC">
        <w:rPr>
          <w:rFonts w:ascii="Arial" w:hAnsi="Arial" w:cs="Arial"/>
          <w:b/>
          <w:sz w:val="24"/>
          <w:szCs w:val="24"/>
          <w:u w:val="single"/>
        </w:rPr>
        <w:t>Prerequisites:</w:t>
      </w:r>
      <w:r w:rsidR="003353CC" w:rsidRPr="003353C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097" w:rsidRDefault="00741097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353CC">
        <w:rPr>
          <w:rFonts w:ascii="Arial" w:hAnsi="Arial" w:cs="Arial"/>
          <w:b/>
          <w:sz w:val="24"/>
          <w:szCs w:val="24"/>
        </w:rPr>
        <w:t>O</w:t>
      </w:r>
      <w:r w:rsidRPr="00741097">
        <w:rPr>
          <w:rFonts w:ascii="Arial" w:hAnsi="Arial" w:cs="Arial"/>
          <w:b/>
          <w:sz w:val="20"/>
          <w:szCs w:val="20"/>
        </w:rPr>
        <w:t xml:space="preserve"> 3.0 GPA</w:t>
      </w:r>
      <w:r>
        <w:rPr>
          <w:rFonts w:ascii="Arial" w:hAnsi="Arial" w:cs="Arial"/>
          <w:b/>
          <w:sz w:val="20"/>
          <w:szCs w:val="20"/>
        </w:rPr>
        <w:t xml:space="preserve"> on graduate work</w:t>
      </w:r>
      <w:r w:rsidRPr="00741097">
        <w:rPr>
          <w:rFonts w:ascii="Arial" w:hAnsi="Arial" w:cs="Arial"/>
          <w:b/>
          <w:sz w:val="20"/>
          <w:szCs w:val="20"/>
        </w:rPr>
        <w:tab/>
      </w:r>
      <w:r w:rsidR="003353CC">
        <w:rPr>
          <w:rFonts w:ascii="Arial" w:hAnsi="Arial" w:cs="Arial"/>
          <w:b/>
          <w:sz w:val="20"/>
          <w:szCs w:val="20"/>
        </w:rPr>
        <w:tab/>
      </w:r>
      <w:r w:rsidRPr="003353CC">
        <w:rPr>
          <w:rFonts w:ascii="Arial" w:hAnsi="Arial" w:cs="Arial"/>
          <w:b/>
          <w:sz w:val="24"/>
          <w:szCs w:val="24"/>
        </w:rPr>
        <w:t>O</w:t>
      </w:r>
      <w:r w:rsidRPr="00741097">
        <w:rPr>
          <w:rFonts w:ascii="Arial" w:hAnsi="Arial" w:cs="Arial"/>
          <w:b/>
          <w:sz w:val="20"/>
          <w:szCs w:val="20"/>
        </w:rPr>
        <w:t xml:space="preserve"> Language </w:t>
      </w:r>
      <w:r>
        <w:rPr>
          <w:rFonts w:ascii="Arial" w:hAnsi="Arial" w:cs="Arial"/>
          <w:b/>
          <w:sz w:val="20"/>
          <w:szCs w:val="20"/>
        </w:rPr>
        <w:t>r</w:t>
      </w:r>
      <w:r w:rsidRPr="00741097">
        <w:rPr>
          <w:rFonts w:ascii="Arial" w:hAnsi="Arial" w:cs="Arial"/>
          <w:b/>
          <w:sz w:val="20"/>
          <w:szCs w:val="20"/>
        </w:rPr>
        <w:t xml:space="preserve">equirement </w:t>
      </w:r>
      <w:r>
        <w:rPr>
          <w:rFonts w:ascii="Arial" w:hAnsi="Arial" w:cs="Arial"/>
          <w:b/>
          <w:sz w:val="20"/>
          <w:szCs w:val="20"/>
        </w:rPr>
        <w:t>f</w:t>
      </w:r>
      <w:r w:rsidRPr="00741097">
        <w:rPr>
          <w:rFonts w:ascii="Arial" w:hAnsi="Arial" w:cs="Arial"/>
          <w:b/>
          <w:sz w:val="20"/>
          <w:szCs w:val="20"/>
        </w:rPr>
        <w:t>ulfilled</w:t>
      </w:r>
      <w:r>
        <w:rPr>
          <w:rFonts w:ascii="Arial" w:hAnsi="Arial" w:cs="Arial"/>
          <w:b/>
          <w:sz w:val="20"/>
          <w:szCs w:val="20"/>
        </w:rPr>
        <w:tab/>
      </w:r>
      <w:r w:rsidRPr="003353CC">
        <w:rPr>
          <w:rFonts w:ascii="Arial" w:hAnsi="Arial" w:cs="Arial"/>
          <w:b/>
          <w:sz w:val="24"/>
          <w:szCs w:val="24"/>
        </w:rPr>
        <w:t>O</w:t>
      </w:r>
      <w:r w:rsidR="003353C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Plan of Study </w:t>
      </w:r>
      <w:r w:rsidR="003353C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pproved</w:t>
      </w:r>
    </w:p>
    <w:p w:rsidR="003353CC" w:rsidRDefault="003353CC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353CC" w:rsidRDefault="003353CC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__________________________________________________________________________</w:t>
      </w:r>
    </w:p>
    <w:p w:rsidR="008E61B8" w:rsidRDefault="008E61B8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353CC" w:rsidRDefault="003353CC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CWID: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________________________________________</w:t>
      </w:r>
    </w:p>
    <w:p w:rsidR="008E61B8" w:rsidRDefault="008E61B8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353CC" w:rsidRDefault="003353CC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Email: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_________________________________________________@okstate.edu</w:t>
      </w:r>
    </w:p>
    <w:p w:rsidR="008E61B8" w:rsidRDefault="00E471CD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193040</wp:posOffset>
                </wp:positionV>
                <wp:extent cx="7101840" cy="441960"/>
                <wp:effectExtent l="0" t="0" r="2286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840" cy="441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3CC" w:rsidRDefault="003353CC" w:rsidP="0049059D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    </w:t>
                            </w:r>
                            <w:r w:rsidRPr="003353CC">
                              <w:rPr>
                                <w:rFonts w:ascii="Arial" w:hAnsi="Arial" w:cs="Arial"/>
                                <w:b/>
                              </w:rPr>
                              <w:t>MA in ENGLISH</w:t>
                            </w:r>
                            <w:r w:rsidRPr="003353CC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3353CC">
                              <w:rPr>
                                <w:rFonts w:ascii="Arial" w:hAnsi="Arial" w:cs="Arial"/>
                                <w:b/>
                              </w:rPr>
                              <w:t>MA – TESOL Option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Pr="003353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3353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</w:t>
                            </w:r>
                            <w:r w:rsidR="0049059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 Prof. Writing</w:t>
                            </w:r>
                          </w:p>
                          <w:p w:rsidR="0049059D" w:rsidRPr="003353CC" w:rsidRDefault="0049059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full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exam)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>Option (full exam)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15.2pt;width:559.2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" fillcolor="white [3201]" strokecolor="black [3200]" strokeweight="1pt">
                <v:textbox>
                  <w:txbxContent>
                    <w:p w:rsidR="003353CC" w:rsidRDefault="003353CC" w:rsidP="0049059D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    </w:t>
                      </w:r>
                      <w:r w:rsidRPr="003353CC">
                        <w:rPr>
                          <w:rFonts w:ascii="Arial" w:hAnsi="Arial" w:cs="Arial"/>
                          <w:b/>
                        </w:rPr>
                        <w:t>MA in ENGLISH</w:t>
                      </w:r>
                      <w:r w:rsidRPr="003353CC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>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3353CC">
                        <w:rPr>
                          <w:rFonts w:ascii="Arial" w:hAnsi="Arial" w:cs="Arial"/>
                          <w:b/>
                        </w:rPr>
                        <w:t>MA – TESOL Option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Pr="003353C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3353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</w:t>
                      </w:r>
                      <w:r w:rsidR="0049059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Prof. Writing</w:t>
                      </w:r>
                    </w:p>
                    <w:p w:rsidR="0049059D" w:rsidRPr="003353CC" w:rsidRDefault="0049059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full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exam)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>Option (full exam)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353CC" w:rsidRDefault="003353CC" w:rsidP="003353CC">
      <w:pPr>
        <w:spacing w:line="480" w:lineRule="auto"/>
        <w:rPr>
          <w:rFonts w:ascii="Arial" w:hAnsi="Arial" w:cs="Arial"/>
          <w:b/>
          <w:sz w:val="20"/>
          <w:szCs w:val="20"/>
        </w:rPr>
      </w:pPr>
    </w:p>
    <w:p w:rsidR="0049059D" w:rsidRDefault="00CA0DC8" w:rsidP="003353CC">
      <w:p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95250</wp:posOffset>
                </wp:positionV>
                <wp:extent cx="7147560" cy="388620"/>
                <wp:effectExtent l="0" t="0" r="1524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560" cy="388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0DC8" w:rsidRPr="00CA0DC8" w:rsidRDefault="00CA0DC8" w:rsidP="00CA0D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t xml:space="preserve">      </w:t>
                            </w:r>
                            <w:r w:rsidRPr="00CA0D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Select two subject</w:t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49059D" w:rsidRPr="00CA0D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E471C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If</w:t>
                            </w:r>
                            <w:proofErr w:type="gramEnd"/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retesting, select</w:t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471C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If retesting, select</w:t>
                            </w:r>
                          </w:p>
                          <w:p w:rsidR="0049059D" w:rsidRDefault="00CA0DC8" w:rsidP="00CA0D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areas</w:t>
                            </w:r>
                            <w:proofErr w:type="gramEnd"/>
                            <w:r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below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471C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subject areas below:</w:t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="00E471C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059D"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subject areas below:</w:t>
                            </w:r>
                          </w:p>
                          <w:p w:rsidR="00CA0DC8" w:rsidRDefault="00CA0DC8" w:rsidP="00CA0D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0DC8" w:rsidRDefault="00CA0DC8" w:rsidP="00CA0D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0DC8" w:rsidRDefault="00CA0DC8" w:rsidP="00CA0D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0DC8" w:rsidRDefault="00CA0DC8" w:rsidP="00CA0D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A0DC8" w:rsidRPr="00CA0DC8" w:rsidRDefault="00CA0DC8" w:rsidP="00CA0D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49059D" w:rsidRPr="00CA0DC8" w:rsidRDefault="0049059D" w:rsidP="00CA0DC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CA0D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2.6pt;margin-top:7.5pt;width:562.8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" fillcolor="white [3201]" strokecolor="black [3200]" strokeweight="1pt">
                <v:textbox>
                  <w:txbxContent>
                    <w:p w:rsidR="00CA0DC8" w:rsidRPr="00CA0DC8" w:rsidRDefault="00CA0DC8" w:rsidP="00CA0DC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t xml:space="preserve">      </w:t>
                      </w:r>
                      <w:r w:rsidRPr="00CA0D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Select two subject</w:t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49059D" w:rsidRPr="00CA0D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E471C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If</w:t>
                      </w:r>
                      <w:proofErr w:type="gramEnd"/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retesting, select</w:t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E471C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If retesting, select</w:t>
                      </w:r>
                    </w:p>
                    <w:p w:rsidR="0049059D" w:rsidRDefault="00CA0DC8" w:rsidP="00CA0DC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areas</w:t>
                      </w:r>
                      <w:proofErr w:type="gramEnd"/>
                      <w:r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below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E471C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subject areas below:</w:t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="00E471C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49059D"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subject areas below:</w:t>
                      </w:r>
                    </w:p>
                    <w:p w:rsidR="00CA0DC8" w:rsidRDefault="00CA0DC8" w:rsidP="00CA0DC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CA0DC8" w:rsidRDefault="00CA0DC8" w:rsidP="00CA0DC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CA0DC8" w:rsidRDefault="00CA0DC8" w:rsidP="00CA0DC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CA0DC8" w:rsidRDefault="00CA0DC8" w:rsidP="00CA0DC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CA0DC8" w:rsidRPr="00CA0DC8" w:rsidRDefault="00CA0DC8" w:rsidP="00CA0DC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49059D" w:rsidRPr="00CA0DC8" w:rsidRDefault="0049059D" w:rsidP="00CA0DC8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  <w:r w:rsidRPr="00CA0D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CA0DC8" w:rsidRDefault="00CA0DC8" w:rsidP="0049059D">
      <w:pPr>
        <w:rPr>
          <w:rFonts w:ascii="Arial" w:hAnsi="Arial" w:cs="Arial"/>
          <w:sz w:val="20"/>
          <w:szCs w:val="20"/>
        </w:rPr>
      </w:pPr>
    </w:p>
    <w:p w:rsidR="0049059D" w:rsidRDefault="00CA0DC8" w:rsidP="00CA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0DC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CA0DC8">
        <w:rPr>
          <w:rFonts w:ascii="Arial" w:hAnsi="Arial" w:cs="Arial"/>
          <w:sz w:val="20"/>
          <w:szCs w:val="20"/>
        </w:rPr>
        <w:t>Screen Theory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Pr="00CA0DC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A0DC8">
        <w:rPr>
          <w:rFonts w:ascii="Arial" w:hAnsi="Arial" w:cs="Arial"/>
          <w:sz w:val="20"/>
          <w:szCs w:val="20"/>
        </w:rPr>
        <w:t>Second</w:t>
      </w:r>
      <w:proofErr w:type="gramEnd"/>
      <w:r w:rsidRPr="00CA0DC8">
        <w:rPr>
          <w:rFonts w:ascii="Arial" w:hAnsi="Arial" w:cs="Arial"/>
          <w:sz w:val="20"/>
          <w:szCs w:val="20"/>
        </w:rPr>
        <w:t xml:space="preserve"> Language </w:t>
      </w:r>
      <w:r>
        <w:rPr>
          <w:rFonts w:ascii="Arial" w:hAnsi="Arial" w:cs="Arial"/>
          <w:sz w:val="20"/>
          <w:szCs w:val="20"/>
        </w:rPr>
        <w:t>Acquisition</w:t>
      </w:r>
      <w:r>
        <w:rPr>
          <w:rFonts w:ascii="Arial" w:hAnsi="Arial" w:cs="Arial"/>
          <w:sz w:val="20"/>
          <w:szCs w:val="20"/>
        </w:rPr>
        <w:tab/>
      </w:r>
      <w:r w:rsidRPr="00CA0DC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Theories </w:t>
      </w:r>
      <w:r w:rsidR="00E471CD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Rhetoric and</w:t>
      </w:r>
    </w:p>
    <w:p w:rsidR="00CA0DC8" w:rsidRDefault="00CA0DC8" w:rsidP="00CA0D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Professional Writing</w:t>
      </w:r>
    </w:p>
    <w:p w:rsidR="00CA0DC8" w:rsidRDefault="00CA0DC8" w:rsidP="00CA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A0DC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B37372" w:rsidRPr="00B37372">
        <w:rPr>
          <w:rFonts w:ascii="Arial" w:hAnsi="Arial" w:cs="Arial"/>
          <w:sz w:val="20"/>
          <w:szCs w:val="20"/>
        </w:rPr>
        <w:t>Screen History</w:t>
      </w:r>
      <w:r w:rsidR="00B37372">
        <w:rPr>
          <w:rFonts w:ascii="Arial" w:hAnsi="Arial" w:cs="Arial"/>
          <w:sz w:val="20"/>
          <w:szCs w:val="20"/>
        </w:rPr>
        <w:tab/>
      </w:r>
      <w:r w:rsidR="00B37372">
        <w:rPr>
          <w:rFonts w:ascii="Arial" w:hAnsi="Arial" w:cs="Arial"/>
          <w:sz w:val="20"/>
          <w:szCs w:val="20"/>
        </w:rPr>
        <w:tab/>
      </w:r>
      <w:r w:rsidR="00B37372">
        <w:rPr>
          <w:rFonts w:ascii="Arial" w:hAnsi="Arial" w:cs="Arial"/>
          <w:sz w:val="20"/>
          <w:szCs w:val="20"/>
        </w:rPr>
        <w:tab/>
      </w:r>
      <w:proofErr w:type="gramStart"/>
      <w:r w:rsidR="00B37372" w:rsidRPr="00B37372">
        <w:rPr>
          <w:rFonts w:ascii="Arial" w:hAnsi="Arial" w:cs="Arial"/>
          <w:b/>
          <w:sz w:val="24"/>
          <w:szCs w:val="24"/>
        </w:rPr>
        <w:t>O</w:t>
      </w:r>
      <w:r w:rsidR="00B37372">
        <w:rPr>
          <w:rFonts w:ascii="Arial" w:hAnsi="Arial" w:cs="Arial"/>
          <w:b/>
          <w:sz w:val="24"/>
          <w:szCs w:val="24"/>
        </w:rPr>
        <w:t xml:space="preserve">  </w:t>
      </w:r>
      <w:r w:rsidR="00B37372" w:rsidRPr="00B37372">
        <w:rPr>
          <w:rFonts w:ascii="Arial" w:hAnsi="Arial" w:cs="Arial"/>
          <w:sz w:val="20"/>
          <w:szCs w:val="20"/>
        </w:rPr>
        <w:t>Pedagogy</w:t>
      </w:r>
      <w:proofErr w:type="gramEnd"/>
      <w:r w:rsidR="00B37372">
        <w:rPr>
          <w:rFonts w:ascii="Arial" w:hAnsi="Arial" w:cs="Arial"/>
          <w:sz w:val="20"/>
          <w:szCs w:val="20"/>
        </w:rPr>
        <w:tab/>
      </w:r>
      <w:r w:rsidR="00B37372">
        <w:rPr>
          <w:rFonts w:ascii="Arial" w:hAnsi="Arial" w:cs="Arial"/>
          <w:sz w:val="20"/>
          <w:szCs w:val="20"/>
        </w:rPr>
        <w:tab/>
      </w:r>
      <w:r w:rsidR="00B37372">
        <w:rPr>
          <w:rFonts w:ascii="Arial" w:hAnsi="Arial" w:cs="Arial"/>
          <w:sz w:val="20"/>
          <w:szCs w:val="20"/>
        </w:rPr>
        <w:tab/>
      </w:r>
      <w:r w:rsidR="00B37372">
        <w:rPr>
          <w:rFonts w:ascii="Arial" w:hAnsi="Arial" w:cs="Arial"/>
          <w:sz w:val="20"/>
          <w:szCs w:val="20"/>
        </w:rPr>
        <w:tab/>
      </w:r>
      <w:r w:rsidR="00B37372" w:rsidRPr="00B37372">
        <w:rPr>
          <w:rFonts w:ascii="Arial" w:hAnsi="Arial" w:cs="Arial"/>
          <w:b/>
          <w:sz w:val="24"/>
          <w:szCs w:val="24"/>
        </w:rPr>
        <w:t>O</w:t>
      </w:r>
      <w:r w:rsidR="00B37372">
        <w:rPr>
          <w:rFonts w:ascii="Arial" w:hAnsi="Arial" w:cs="Arial"/>
          <w:b/>
          <w:sz w:val="24"/>
          <w:szCs w:val="24"/>
        </w:rPr>
        <w:t xml:space="preserve">  </w:t>
      </w:r>
      <w:r w:rsidR="00B37372" w:rsidRPr="00B37372">
        <w:rPr>
          <w:rFonts w:ascii="Arial" w:hAnsi="Arial" w:cs="Arial"/>
          <w:sz w:val="20"/>
          <w:szCs w:val="20"/>
        </w:rPr>
        <w:t>Genre</w:t>
      </w:r>
      <w:r w:rsidR="00B37372">
        <w:rPr>
          <w:rFonts w:ascii="Arial" w:hAnsi="Arial" w:cs="Arial"/>
          <w:b/>
          <w:sz w:val="24"/>
          <w:szCs w:val="24"/>
        </w:rPr>
        <w:t xml:space="preserve"> </w:t>
      </w:r>
      <w:r w:rsidR="00B37372" w:rsidRPr="00B37372">
        <w:rPr>
          <w:rFonts w:ascii="Arial" w:hAnsi="Arial" w:cs="Arial"/>
          <w:sz w:val="20"/>
          <w:szCs w:val="20"/>
        </w:rPr>
        <w:t xml:space="preserve">and </w:t>
      </w:r>
      <w:r w:rsidR="00B37372">
        <w:rPr>
          <w:rFonts w:ascii="Arial" w:hAnsi="Arial" w:cs="Arial"/>
          <w:sz w:val="20"/>
          <w:szCs w:val="20"/>
        </w:rPr>
        <w:t>Discourse</w:t>
      </w:r>
    </w:p>
    <w:p w:rsidR="00B37372" w:rsidRDefault="00B37372" w:rsidP="00CA0D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37372" w:rsidRDefault="00B37372" w:rsidP="00CA0DC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3737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0"/>
          <w:szCs w:val="20"/>
        </w:rPr>
        <w:t>Composition and Rhetoric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3737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37372">
        <w:rPr>
          <w:rFonts w:ascii="Arial" w:hAnsi="Arial" w:cs="Arial"/>
          <w:sz w:val="20"/>
          <w:szCs w:val="20"/>
        </w:rPr>
        <w:t xml:space="preserve"> Appl</w:t>
      </w:r>
      <w:r>
        <w:rPr>
          <w:rFonts w:ascii="Arial" w:hAnsi="Arial" w:cs="Arial"/>
          <w:sz w:val="20"/>
          <w:szCs w:val="20"/>
        </w:rPr>
        <w:t>ied Linguistics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B3737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sz w:val="20"/>
          <w:szCs w:val="20"/>
        </w:rPr>
        <w:t>Style</w:t>
      </w:r>
      <w:proofErr w:type="gramEnd"/>
      <w:r>
        <w:rPr>
          <w:rFonts w:ascii="Arial" w:hAnsi="Arial" w:cs="Arial"/>
          <w:sz w:val="20"/>
          <w:szCs w:val="20"/>
        </w:rPr>
        <w:t>, Editing and Visual</w:t>
      </w:r>
    </w:p>
    <w:p w:rsidR="00B37372" w:rsidRDefault="00B37372" w:rsidP="00CA0D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Rhetoric and Design</w:t>
      </w:r>
    </w:p>
    <w:p w:rsidR="00B37372" w:rsidRDefault="00B37372" w:rsidP="00CA0DC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737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0"/>
          <w:szCs w:val="20"/>
        </w:rPr>
        <w:t>Professional Writing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B3737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37372">
        <w:rPr>
          <w:rFonts w:ascii="Arial" w:hAnsi="Arial" w:cs="Arial"/>
          <w:sz w:val="20"/>
          <w:szCs w:val="20"/>
        </w:rPr>
        <w:t>Grammar</w:t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37372" w:rsidRDefault="00B37372" w:rsidP="00CA0D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37372" w:rsidRDefault="00B37372" w:rsidP="00CA0DC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O   </w:t>
      </w:r>
      <w:r>
        <w:rPr>
          <w:rFonts w:ascii="Arial" w:hAnsi="Arial" w:cs="Arial"/>
          <w:sz w:val="20"/>
          <w:szCs w:val="20"/>
        </w:rPr>
        <w:t>General Linguistics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B3737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B37372">
        <w:rPr>
          <w:rFonts w:ascii="Arial" w:hAnsi="Arial" w:cs="Arial"/>
          <w:sz w:val="20"/>
          <w:szCs w:val="20"/>
        </w:rPr>
        <w:t>ESL</w:t>
      </w:r>
      <w:proofErr w:type="gramEnd"/>
      <w:r w:rsidRPr="00B37372">
        <w:rPr>
          <w:rFonts w:ascii="Arial" w:hAnsi="Arial" w:cs="Arial"/>
          <w:sz w:val="20"/>
          <w:szCs w:val="20"/>
        </w:rPr>
        <w:t xml:space="preserve"> Testing</w:t>
      </w:r>
    </w:p>
    <w:p w:rsidR="00B37372" w:rsidRDefault="00B37372" w:rsidP="00CA0DC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61B8" w:rsidRDefault="008E61B8" w:rsidP="008E61B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61B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sz w:val="20"/>
          <w:szCs w:val="20"/>
        </w:rPr>
        <w:t>Language Variation</w:t>
      </w:r>
      <w:r>
        <w:rPr>
          <w:rFonts w:ascii="Arial" w:hAnsi="Arial" w:cs="Arial"/>
          <w:sz w:val="20"/>
          <w:szCs w:val="20"/>
        </w:rPr>
        <w:tab/>
        <w:t>and</w:t>
      </w:r>
    </w:p>
    <w:p w:rsidR="008E61B8" w:rsidRDefault="008E61B8" w:rsidP="008E61B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Change</w:t>
      </w:r>
    </w:p>
    <w:p w:rsidR="008E61B8" w:rsidRDefault="008E61B8" w:rsidP="008E61B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61B8" w:rsidRDefault="008E61B8" w:rsidP="008E61B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E61B8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8E61B8">
        <w:rPr>
          <w:rFonts w:ascii="Arial" w:hAnsi="Arial" w:cs="Arial"/>
          <w:sz w:val="20"/>
          <w:szCs w:val="20"/>
        </w:rPr>
        <w:t>Teaching English as a</w:t>
      </w:r>
    </w:p>
    <w:p w:rsidR="00E471CD" w:rsidRDefault="008E61B8" w:rsidP="008E61B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8E61B8">
        <w:rPr>
          <w:rFonts w:ascii="Arial" w:hAnsi="Arial" w:cs="Arial"/>
          <w:sz w:val="20"/>
          <w:szCs w:val="20"/>
        </w:rPr>
        <w:t xml:space="preserve"> Second Language</w:t>
      </w:r>
      <w:r w:rsidRPr="008E61B8">
        <w:rPr>
          <w:rFonts w:ascii="Arial" w:hAnsi="Arial" w:cs="Arial"/>
          <w:b/>
          <w:sz w:val="24"/>
          <w:szCs w:val="24"/>
        </w:rPr>
        <w:tab/>
      </w:r>
    </w:p>
    <w:p w:rsidR="00E471CD" w:rsidRDefault="00E471CD" w:rsidP="008E61B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4477F" w:rsidRDefault="00E471CD" w:rsidP="008E61B8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  </w:t>
      </w:r>
      <w:r>
        <w:rPr>
          <w:rFonts w:ascii="Arial" w:hAnsi="Arial" w:cs="Arial"/>
          <w:sz w:val="20"/>
          <w:szCs w:val="20"/>
        </w:rPr>
        <w:t>Digital Studies</w:t>
      </w:r>
      <w:r w:rsidR="008E61B8" w:rsidRPr="008E61B8">
        <w:rPr>
          <w:rFonts w:ascii="Arial" w:hAnsi="Arial" w:cs="Arial"/>
          <w:b/>
          <w:sz w:val="24"/>
          <w:szCs w:val="24"/>
        </w:rPr>
        <w:tab/>
        <w:t xml:space="preserve"> </w:t>
      </w:r>
      <w:r w:rsidR="008E61B8" w:rsidRPr="008E61B8">
        <w:rPr>
          <w:rFonts w:ascii="Arial" w:hAnsi="Arial" w:cs="Arial"/>
          <w:b/>
          <w:sz w:val="24"/>
          <w:szCs w:val="24"/>
        </w:rPr>
        <w:tab/>
      </w:r>
      <w:r w:rsidR="008E61B8" w:rsidRPr="008E61B8">
        <w:rPr>
          <w:rFonts w:ascii="Arial" w:hAnsi="Arial" w:cs="Arial"/>
          <w:b/>
          <w:sz w:val="24"/>
          <w:szCs w:val="24"/>
        </w:rPr>
        <w:tab/>
      </w:r>
      <w:r w:rsidR="008E61B8" w:rsidRPr="008E61B8">
        <w:rPr>
          <w:rFonts w:ascii="Arial" w:hAnsi="Arial" w:cs="Arial"/>
          <w:b/>
          <w:sz w:val="24"/>
          <w:szCs w:val="24"/>
        </w:rPr>
        <w:tab/>
      </w:r>
      <w:r w:rsidR="008E61B8" w:rsidRPr="008E61B8">
        <w:rPr>
          <w:rFonts w:ascii="Arial" w:hAnsi="Arial" w:cs="Arial"/>
          <w:b/>
          <w:sz w:val="24"/>
          <w:szCs w:val="24"/>
        </w:rPr>
        <w:tab/>
      </w:r>
    </w:p>
    <w:p w:rsidR="00E471CD" w:rsidRPr="00E471CD" w:rsidRDefault="00E471CD" w:rsidP="008E61B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477F" w:rsidRDefault="0094477F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4477F">
        <w:rPr>
          <w:rFonts w:ascii="Arial" w:hAnsi="Arial" w:cs="Arial"/>
          <w:b/>
          <w:sz w:val="20"/>
          <w:szCs w:val="20"/>
        </w:rPr>
        <w:t>Semester/Year of exam</w:t>
      </w:r>
      <w:r>
        <w:rPr>
          <w:rFonts w:ascii="Arial" w:hAnsi="Arial" w:cs="Arial"/>
          <w:b/>
          <w:sz w:val="20"/>
          <w:szCs w:val="20"/>
        </w:rPr>
        <w:t>:</w:t>
      </w:r>
      <w:r w:rsidRPr="0094477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__________________________________________________________________</w:t>
      </w:r>
    </w:p>
    <w:p w:rsidR="0094477F" w:rsidRDefault="0094477F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4477F" w:rsidRDefault="0094477F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4477F" w:rsidRDefault="0094477F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Student 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__________________________________________________________________</w:t>
      </w:r>
    </w:p>
    <w:p w:rsidR="0094477F" w:rsidRDefault="0094477F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4477F" w:rsidRDefault="0094477F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4477F" w:rsidRDefault="0094477F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Advisor Name:</w:t>
      </w:r>
      <w:r w:rsidRPr="0094477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__________________________________________________________________</w:t>
      </w:r>
    </w:p>
    <w:p w:rsidR="0094477F" w:rsidRDefault="0094477F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4477F" w:rsidRDefault="0094477F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E61B8" w:rsidRDefault="0094477F" w:rsidP="008E61B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Advisor 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__________________________________________________________________</w:t>
      </w:r>
      <w:r w:rsidR="008E61B8" w:rsidRPr="0094477F">
        <w:rPr>
          <w:rFonts w:ascii="Arial" w:hAnsi="Arial" w:cs="Arial"/>
          <w:b/>
          <w:sz w:val="20"/>
          <w:szCs w:val="20"/>
        </w:rPr>
        <w:tab/>
      </w:r>
      <w:r w:rsidR="008E61B8" w:rsidRPr="0094477F">
        <w:rPr>
          <w:rFonts w:ascii="Arial" w:hAnsi="Arial" w:cs="Arial"/>
          <w:b/>
          <w:sz w:val="20"/>
          <w:szCs w:val="20"/>
        </w:rPr>
        <w:tab/>
      </w:r>
      <w:r w:rsidR="008E61B8" w:rsidRPr="0094477F">
        <w:rPr>
          <w:rFonts w:ascii="Arial" w:hAnsi="Arial" w:cs="Arial"/>
          <w:b/>
          <w:sz w:val="20"/>
          <w:szCs w:val="20"/>
        </w:rPr>
        <w:tab/>
      </w:r>
      <w:r w:rsidR="008E61B8" w:rsidRPr="0094477F">
        <w:rPr>
          <w:rFonts w:ascii="Arial" w:hAnsi="Arial" w:cs="Arial"/>
          <w:b/>
          <w:sz w:val="20"/>
          <w:szCs w:val="20"/>
        </w:rPr>
        <w:tab/>
      </w:r>
      <w:r w:rsidR="008E61B8" w:rsidRPr="0094477F">
        <w:rPr>
          <w:rFonts w:ascii="Arial" w:hAnsi="Arial" w:cs="Arial"/>
          <w:b/>
          <w:sz w:val="20"/>
          <w:szCs w:val="20"/>
        </w:rPr>
        <w:tab/>
      </w:r>
      <w:r w:rsidR="008E61B8" w:rsidRPr="0094477F">
        <w:rPr>
          <w:rFonts w:ascii="Arial" w:hAnsi="Arial" w:cs="Arial"/>
          <w:b/>
          <w:sz w:val="20"/>
          <w:szCs w:val="20"/>
        </w:rPr>
        <w:tab/>
      </w:r>
    </w:p>
    <w:p w:rsidR="0094477F" w:rsidRPr="0094477F" w:rsidRDefault="0094477F" w:rsidP="0094477F">
      <w:pPr>
        <w:spacing w:after="0" w:line="240" w:lineRule="auto"/>
        <w:ind w:left="2880" w:hanging="28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**Important Note:</w:t>
      </w:r>
      <w:r>
        <w:rPr>
          <w:rFonts w:ascii="Arial" w:hAnsi="Arial" w:cs="Arial"/>
          <w:b/>
          <w:sz w:val="20"/>
          <w:szCs w:val="20"/>
        </w:rPr>
        <w:tab/>
        <w:t>If you feel that you have a disability and need special accommodations, the Graduate Office will work with you and the Office of Student Disability Services (326 Student Union) to provide reasonable accommodations so that you have a fair opportunity to perform on this exam.  If you have not done so already, please advise the Graduate Office of any disabilities and the desired accommodations as soon as possible.</w:t>
      </w:r>
    </w:p>
    <w:sectPr w:rsidR="0094477F" w:rsidRPr="0094477F" w:rsidSect="006F1E59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E57BD"/>
    <w:multiLevelType w:val="hybridMultilevel"/>
    <w:tmpl w:val="B4940B14"/>
    <w:lvl w:ilvl="0" w:tplc="1EE6B11A">
      <w:numFmt w:val="bullet"/>
      <w:lvlText w:val=""/>
      <w:lvlJc w:val="left"/>
      <w:pPr>
        <w:ind w:left="732" w:hanging="372"/>
      </w:pPr>
      <w:rPr>
        <w:rFonts w:ascii="Symbol" w:eastAsiaTheme="minorHAnsi" w:hAnsi="Symbol" w:cs="Aria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97"/>
    <w:rsid w:val="003353CC"/>
    <w:rsid w:val="0049059D"/>
    <w:rsid w:val="006F1E59"/>
    <w:rsid w:val="00741097"/>
    <w:rsid w:val="00741854"/>
    <w:rsid w:val="008E61B8"/>
    <w:rsid w:val="0094477F"/>
    <w:rsid w:val="0099272E"/>
    <w:rsid w:val="00B37372"/>
    <w:rsid w:val="00CA0DC8"/>
    <w:rsid w:val="00E4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FC12"/>
  <w15:chartTrackingRefBased/>
  <w15:docId w15:val="{5179017E-C8A5-439C-8D57-73B1DA3F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Maxwell, Brenda</dc:creator>
  <cp:keywords/>
  <dc:description/>
  <cp:lastModifiedBy>Maxwell, Brenda</cp:lastModifiedBy>
  <cp:revision>3</cp:revision>
  <cp:lastPrinted>2019-10-21T15:39:00Z</cp:lastPrinted>
  <dcterms:created xsi:type="dcterms:W3CDTF">2019-10-21T15:40:00Z</dcterms:created>
  <dcterms:modified xsi:type="dcterms:W3CDTF">2019-10-21T19:41:00Z</dcterms:modified>
</cp:coreProperties>
</file>